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55" w:rsidRPr="00783134" w:rsidRDefault="00940955" w:rsidP="00940955">
      <w:pPr>
        <w:jc w:val="right"/>
        <w:rPr>
          <w:rFonts w:ascii="Times New Roman" w:hAnsi="Times New Roman" w:cs="Times New Roman"/>
          <w:sz w:val="28"/>
          <w:szCs w:val="28"/>
        </w:rPr>
      </w:pPr>
      <w:r w:rsidRPr="00783134">
        <w:rPr>
          <w:rFonts w:ascii="Times New Roman" w:hAnsi="Times New Roman" w:cs="Times New Roman"/>
          <w:sz w:val="28"/>
          <w:szCs w:val="28"/>
        </w:rPr>
        <w:t>Приложение</w:t>
      </w:r>
    </w:p>
    <w:p w:rsidR="00940955" w:rsidRDefault="00940955" w:rsidP="00940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F62">
        <w:rPr>
          <w:rFonts w:ascii="Times New Roman" w:hAnsi="Times New Roman" w:cs="Times New Roman"/>
          <w:b/>
          <w:sz w:val="28"/>
          <w:szCs w:val="28"/>
        </w:rPr>
        <w:t>Свод замечаний  и предложений</w:t>
      </w:r>
    </w:p>
    <w:p w:rsidR="00940955" w:rsidRPr="00767754" w:rsidRDefault="00940955" w:rsidP="00940955">
      <w:pPr>
        <w:pStyle w:val="a3"/>
        <w:jc w:val="center"/>
        <w:rPr>
          <w:rStyle w:val="a5"/>
          <w:b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при </w:t>
      </w:r>
      <w:r w:rsidRPr="00783134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783134">
        <w:rPr>
          <w:sz w:val="28"/>
          <w:szCs w:val="28"/>
        </w:rPr>
        <w:t xml:space="preserve"> экспертизы  постановления администрации</w:t>
      </w:r>
      <w:r w:rsidRPr="00783134">
        <w:rPr>
          <w:b/>
          <w:sz w:val="28"/>
          <w:szCs w:val="28"/>
        </w:rPr>
        <w:t xml:space="preserve"> </w:t>
      </w:r>
      <w:r w:rsidRPr="00783134">
        <w:rPr>
          <w:rStyle w:val="a5"/>
          <w:b w:val="0"/>
          <w:sz w:val="28"/>
          <w:szCs w:val="28"/>
        </w:rPr>
        <w:t xml:space="preserve">Кировского муниципального района Ленинградской области </w:t>
      </w:r>
      <w:r w:rsidR="00767754" w:rsidRPr="00767754">
        <w:rPr>
          <w:rFonts w:ascii="Georgia" w:hAnsi="Georgia"/>
          <w:color w:val="000000"/>
          <w:sz w:val="28"/>
          <w:szCs w:val="28"/>
        </w:rPr>
        <w:t>от 24 февраля 2016 года № 342</w:t>
      </w:r>
      <w:r w:rsidR="00767754" w:rsidRPr="00767754">
        <w:rPr>
          <w:rFonts w:ascii="Georgia" w:hAnsi="Georgia"/>
          <w:b/>
          <w:color w:val="000000"/>
          <w:sz w:val="28"/>
          <w:szCs w:val="28"/>
        </w:rPr>
        <w:t xml:space="preserve"> «</w:t>
      </w:r>
      <w:r w:rsidR="00767754" w:rsidRPr="00767754">
        <w:rPr>
          <w:rStyle w:val="a5"/>
          <w:rFonts w:ascii="Georgia" w:hAnsi="Georgia"/>
          <w:b w:val="0"/>
          <w:color w:val="000000"/>
          <w:sz w:val="28"/>
          <w:szCs w:val="28"/>
        </w:rPr>
        <w:t>О внесении изменений в постановление администрации Кировского муниципального района Ленинградской области от 27.12.2014 № 5504</w:t>
      </w:r>
      <w:r w:rsidR="00767754" w:rsidRPr="00767754">
        <w:rPr>
          <w:rStyle w:val="a5"/>
          <w:rFonts w:ascii="Georgia" w:hAnsi="Georgia"/>
          <w:color w:val="000000"/>
          <w:sz w:val="28"/>
          <w:szCs w:val="28"/>
        </w:rPr>
        <w:t xml:space="preserve"> </w:t>
      </w:r>
      <w:r w:rsidR="00767754" w:rsidRPr="00767754">
        <w:rPr>
          <w:rFonts w:ascii="Georgia" w:hAnsi="Georgia"/>
          <w:color w:val="000000"/>
          <w:sz w:val="28"/>
          <w:szCs w:val="28"/>
        </w:rPr>
        <w:t>«Об утверждении новой редакции административного регламента предоставления администрацией Кировского муниципального района Ленинградской области муниципальной услуги по выдаче градостроительного плана земельного участка»</w:t>
      </w:r>
      <w:proofErr w:type="gramEnd"/>
    </w:p>
    <w:p w:rsidR="00940955" w:rsidRDefault="00940955" w:rsidP="00940955">
      <w:pPr>
        <w:pStyle w:val="a3"/>
        <w:jc w:val="center"/>
        <w:rPr>
          <w:rStyle w:val="a5"/>
          <w:b w:val="0"/>
          <w:sz w:val="28"/>
          <w:szCs w:val="28"/>
        </w:rPr>
      </w:pPr>
    </w:p>
    <w:p w:rsidR="00940955" w:rsidRDefault="00940955" w:rsidP="00940955">
      <w:pPr>
        <w:pStyle w:val="a3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Перечень</w:t>
      </w:r>
    </w:p>
    <w:p w:rsidR="00940955" w:rsidRDefault="00940955" w:rsidP="00940955">
      <w:pPr>
        <w:pStyle w:val="a3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организаций, которым  были направлены  уведомления о проведении публичного обсуждения постановления:</w:t>
      </w:r>
    </w:p>
    <w:p w:rsidR="00940955" w:rsidRDefault="00B83E5B" w:rsidP="00940955">
      <w:pPr>
        <w:pStyle w:val="a3"/>
        <w:numPr>
          <w:ilvl w:val="0"/>
          <w:numId w:val="1"/>
        </w:numPr>
        <w:ind w:left="0" w:firstLine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ООО «</w:t>
      </w:r>
      <w:proofErr w:type="spellStart"/>
      <w:r>
        <w:rPr>
          <w:rStyle w:val="a5"/>
          <w:b w:val="0"/>
          <w:sz w:val="28"/>
          <w:szCs w:val="28"/>
        </w:rPr>
        <w:t>Транснефть-Балтика</w:t>
      </w:r>
      <w:proofErr w:type="spellEnd"/>
      <w:r>
        <w:rPr>
          <w:rStyle w:val="a5"/>
          <w:b w:val="0"/>
          <w:sz w:val="28"/>
          <w:szCs w:val="28"/>
        </w:rPr>
        <w:t xml:space="preserve">» </w:t>
      </w:r>
      <w:proofErr w:type="gramStart"/>
      <w:r>
        <w:rPr>
          <w:rStyle w:val="a5"/>
          <w:b w:val="0"/>
          <w:sz w:val="28"/>
          <w:szCs w:val="28"/>
        </w:rPr>
        <w:t>-</w:t>
      </w:r>
      <w:r w:rsidR="00940955">
        <w:rPr>
          <w:rStyle w:val="a5"/>
          <w:b w:val="0"/>
          <w:sz w:val="28"/>
          <w:szCs w:val="28"/>
        </w:rPr>
        <w:t>з</w:t>
      </w:r>
      <w:proofErr w:type="gramEnd"/>
      <w:r w:rsidR="00940955">
        <w:rPr>
          <w:rStyle w:val="a5"/>
          <w:b w:val="0"/>
          <w:sz w:val="28"/>
          <w:szCs w:val="28"/>
        </w:rPr>
        <w:t>амечаний -0, предложений -0;</w:t>
      </w:r>
    </w:p>
    <w:p w:rsidR="00940955" w:rsidRDefault="00B83E5B" w:rsidP="00940955">
      <w:pPr>
        <w:pStyle w:val="a3"/>
        <w:numPr>
          <w:ilvl w:val="0"/>
          <w:numId w:val="1"/>
        </w:numPr>
        <w:ind w:left="0" w:firstLine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ООО «Невская линия»</w:t>
      </w:r>
      <w:r w:rsidR="00940955">
        <w:rPr>
          <w:rStyle w:val="a5"/>
          <w:b w:val="0"/>
          <w:sz w:val="28"/>
          <w:szCs w:val="28"/>
        </w:rPr>
        <w:t>- замечаний -0, предложений -0;</w:t>
      </w:r>
    </w:p>
    <w:p w:rsidR="00940955" w:rsidRPr="00F61823" w:rsidRDefault="00655195" w:rsidP="00940955">
      <w:pPr>
        <w:pStyle w:val="a3"/>
        <w:numPr>
          <w:ilvl w:val="0"/>
          <w:numId w:val="1"/>
        </w:numPr>
        <w:ind w:left="0" w:firstLine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ОАО «Птицефабрика «Северная»</w:t>
      </w:r>
      <w:r w:rsidR="00940955" w:rsidRPr="00F61823">
        <w:rPr>
          <w:rStyle w:val="a5"/>
          <w:b w:val="0"/>
          <w:sz w:val="28"/>
          <w:szCs w:val="28"/>
        </w:rPr>
        <w:t xml:space="preserve"> - замечаний -0, предложений -0</w:t>
      </w:r>
      <w:r w:rsidR="00940955">
        <w:rPr>
          <w:rStyle w:val="a5"/>
          <w:b w:val="0"/>
          <w:sz w:val="28"/>
          <w:szCs w:val="28"/>
        </w:rPr>
        <w:t>.</w:t>
      </w:r>
    </w:p>
    <w:p w:rsidR="00940955" w:rsidRPr="00216FBC" w:rsidRDefault="00940955" w:rsidP="00940955">
      <w:pPr>
        <w:pStyle w:val="a3"/>
        <w:jc w:val="center"/>
        <w:rPr>
          <w:b/>
          <w:sz w:val="28"/>
          <w:szCs w:val="28"/>
        </w:rPr>
      </w:pPr>
    </w:p>
    <w:p w:rsidR="00B923D0" w:rsidRDefault="00B923D0"/>
    <w:sectPr w:rsidR="00B923D0" w:rsidSect="00B9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0CD8"/>
    <w:multiLevelType w:val="hybridMultilevel"/>
    <w:tmpl w:val="9424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955"/>
    <w:rsid w:val="00037903"/>
    <w:rsid w:val="0033534E"/>
    <w:rsid w:val="00655195"/>
    <w:rsid w:val="00662CAC"/>
    <w:rsid w:val="00767754"/>
    <w:rsid w:val="007E38E2"/>
    <w:rsid w:val="00940955"/>
    <w:rsid w:val="00967881"/>
    <w:rsid w:val="00B83E5B"/>
    <w:rsid w:val="00B9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CAC"/>
    <w:pPr>
      <w:ind w:left="720"/>
      <w:contextualSpacing/>
    </w:pPr>
  </w:style>
  <w:style w:type="character" w:styleId="a5">
    <w:name w:val="Strong"/>
    <w:basedOn w:val="a0"/>
    <w:uiPriority w:val="22"/>
    <w:qFormat/>
    <w:rsid w:val="00940955"/>
    <w:rPr>
      <w:b/>
      <w:bCs/>
    </w:rPr>
  </w:style>
  <w:style w:type="character" w:styleId="a6">
    <w:name w:val="Hyperlink"/>
    <w:basedOn w:val="a0"/>
    <w:uiPriority w:val="99"/>
    <w:unhideWhenUsed/>
    <w:rsid w:val="00940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sidorenkova_em</cp:lastModifiedBy>
  <cp:revision>7</cp:revision>
  <dcterms:created xsi:type="dcterms:W3CDTF">2017-01-11T12:42:00Z</dcterms:created>
  <dcterms:modified xsi:type="dcterms:W3CDTF">2017-01-13T07:50:00Z</dcterms:modified>
</cp:coreProperties>
</file>